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2B4189" w:rsidP="002B4189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</w:t>
            </w:r>
            <w:r w:rsidR="00B7137F"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организации</w:t>
            </w:r>
            <w:r w:rsidR="00B7137F"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C11EF3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C11EF3">
              <w:rPr>
                <w:rFonts w:ascii="Times New Roman" w:eastAsiaTheme="minorEastAsia" w:hAnsi="Times New Roman" w:cs="Times New Roman"/>
                <w:lang w:eastAsia="ru-RU"/>
              </w:rPr>
              <w:t>01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2B4189">
              <w:rPr>
                <w:rFonts w:ascii="Times New Roman" w:eastAsiaTheme="minorEastAsia" w:hAnsi="Times New Roman" w:cs="Times New Roman"/>
                <w:lang w:eastAsia="ru-RU"/>
              </w:rPr>
              <w:t xml:space="preserve">марта </w:t>
            </w:r>
            <w:r w:rsidR="00C11EF3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B7137F" w:rsidRPr="007F19A7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</w:t>
      </w:r>
      <w:r w:rsidRPr="007F19A7">
        <w:rPr>
          <w:rFonts w:ascii="Times New Roman" w:hAnsi="Times New Roman" w:cs="Times New Roman"/>
          <w:b/>
        </w:rPr>
        <w:t xml:space="preserve"> программе</w:t>
      </w:r>
      <w:r>
        <w:rPr>
          <w:rFonts w:ascii="Times New Roman" w:hAnsi="Times New Roman" w:cs="Times New Roman"/>
          <w:b/>
        </w:rPr>
        <w:t xml:space="preserve"> повышения квалификации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6116D2" w:rsidRDefault="006116D2" w:rsidP="003C6AB3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«</w:t>
            </w:r>
            <w:r w:rsidR="00D5055C">
              <w:rPr>
                <w:rFonts w:ascii="Times New Roman" w:hAnsi="Times New Roman" w:cs="Times New Roman"/>
                <w:b/>
                <w:bCs/>
              </w:rPr>
              <w:t>О</w:t>
            </w:r>
            <w:r w:rsidR="00D5055C" w:rsidRPr="00D5055C">
              <w:rPr>
                <w:rFonts w:ascii="Times New Roman" w:hAnsi="Times New Roman" w:cs="Times New Roman"/>
                <w:b/>
                <w:bCs/>
              </w:rPr>
              <w:t>бучение ответственных должностных лиц, занимающих должности главных специалистов технического и производственного профиля, должностных лиц, исполняющих их обязанности, на объектах защиты, в которых могут одновременно находиться 50 и более человек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»</w:t>
            </w:r>
          </w:p>
        </w:tc>
      </w:tr>
      <w:tr w:rsidR="00B7137F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B7137F" w:rsidRPr="00F30D93" w:rsidTr="00B7137F"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4730F1" w:rsidRDefault="00ED395D" w:rsidP="00883E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30F1">
              <w:rPr>
                <w:rFonts w:ascii="Times New Roman" w:hAnsi="Times New Roman" w:cs="Times New Roman"/>
                <w:b/>
              </w:rPr>
              <w:t>24 часа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rPr>
          <w:trHeight w:val="227"/>
        </w:trPr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</w:tcPr>
          <w:p w:rsidR="00B7137F" w:rsidRPr="00F30D93" w:rsidRDefault="001D280E" w:rsidP="00883E8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1D280E">
              <w:rPr>
                <w:rFonts w:ascii="Times New Roman" w:hAnsi="Times New Roman" w:cs="Times New Roman"/>
              </w:rPr>
              <w:t>одготовка слушателей и (или) повышение профессионального уровня в рамках имеющейся квалификации, направленные на совершенствование и (или) получение ими новой компетенции, необходимой для профессиональной деятельности по исполнению требований по обеспечению пожарной безопасности на объектах защиты.</w:t>
            </w:r>
          </w:p>
        </w:tc>
      </w:tr>
      <w:tr w:rsidR="002B4189" w:rsidRPr="00F30D93" w:rsidTr="0079630B">
        <w:tc>
          <w:tcPr>
            <w:tcW w:w="1668" w:type="dxa"/>
          </w:tcPr>
          <w:p w:rsidR="002B4189" w:rsidRPr="00F30D93" w:rsidRDefault="002B4189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B4189" w:rsidRPr="00F30D93" w:rsidRDefault="00D5055C" w:rsidP="00B133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  <w:r w:rsidR="002B4189" w:rsidRPr="001D280E">
              <w:rPr>
                <w:rFonts w:ascii="Times New Roman" w:hAnsi="Times New Roman" w:cs="Times New Roman"/>
              </w:rPr>
              <w:t>иц</w:t>
            </w:r>
            <w:r w:rsidR="002B4189">
              <w:rPr>
                <w:rFonts w:ascii="Times New Roman" w:hAnsi="Times New Roman" w:cs="Times New Roman"/>
              </w:rPr>
              <w:t>а</w:t>
            </w:r>
            <w:r w:rsidR="005E4B22">
              <w:rPr>
                <w:rFonts w:ascii="Times New Roman" w:hAnsi="Times New Roman" w:cs="Times New Roman"/>
              </w:rPr>
              <w:t>,</w:t>
            </w:r>
            <w:r w:rsidR="002B4189">
              <w:rPr>
                <w:rFonts w:ascii="Times New Roman" w:hAnsi="Times New Roman" w:cs="Times New Roman"/>
              </w:rPr>
              <w:t xml:space="preserve"> назначенные</w:t>
            </w:r>
            <w:r w:rsidR="002B4189" w:rsidRPr="001D280E">
              <w:rPr>
                <w:rFonts w:ascii="Times New Roman" w:hAnsi="Times New Roman" w:cs="Times New Roman"/>
              </w:rPr>
              <w:t xml:space="preserve"> руководителем организации ответственными</w:t>
            </w:r>
            <w:r w:rsidR="002B4189" w:rsidRPr="008F25A4">
              <w:rPr>
                <w:rFonts w:ascii="Times New Roman" w:hAnsi="Times New Roman" w:cs="Times New Roman"/>
              </w:rPr>
              <w:t xml:space="preserve"> </w:t>
            </w:r>
            <w:r w:rsidR="002B4189" w:rsidRPr="007B351A">
              <w:rPr>
                <w:rFonts w:ascii="Times New Roman" w:hAnsi="Times New Roman" w:cs="Times New Roman"/>
              </w:rPr>
              <w:t>за обеспечение пожарной безопасности на объектах защиты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Default="00D176ED" w:rsidP="00123513">
            <w:pPr>
              <w:jc w:val="both"/>
              <w:rPr>
                <w:rFonts w:ascii="Times New Roman" w:hAnsi="Times New Roman" w:cs="Times New Roman"/>
              </w:rPr>
            </w:pPr>
            <w:r w:rsidRPr="00D176ED"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</w:t>
            </w:r>
            <w:bookmarkStart w:id="0" w:name="_GoBack"/>
            <w:bookmarkEnd w:id="0"/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C56CC" w:rsidRDefault="00D176ED" w:rsidP="0079630B">
      <w:pPr>
        <w:spacing w:after="0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30"/>
        <w:gridCol w:w="706"/>
        <w:gridCol w:w="706"/>
        <w:gridCol w:w="704"/>
        <w:gridCol w:w="706"/>
        <w:gridCol w:w="837"/>
      </w:tblGrid>
      <w:tr w:rsidR="00064320" w:rsidRPr="00A00D8C" w:rsidTr="00612C2A">
        <w:trPr>
          <w:trHeight w:val="330"/>
          <w:tblHeader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64320" w:rsidRPr="00A00D8C" w:rsidRDefault="00064320" w:rsidP="00AE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br w:type="page"/>
            </w: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064320" w:rsidRPr="00A00D8C" w:rsidRDefault="00064320" w:rsidP="00AE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20" w:rsidRPr="00A00D8C" w:rsidRDefault="00064320" w:rsidP="00AE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064320" w:rsidRPr="00A00D8C" w:rsidRDefault="00064320" w:rsidP="00AE2D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20" w:rsidRPr="00A00D8C" w:rsidRDefault="00064320" w:rsidP="00AE2D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64320" w:rsidRPr="00A00D8C" w:rsidRDefault="00064320" w:rsidP="00AE2D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064320" w:rsidRPr="00A00D8C" w:rsidTr="00AE2D43">
        <w:trPr>
          <w:cantSplit/>
          <w:trHeight w:val="219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20" w:rsidRPr="00A00D8C" w:rsidRDefault="00064320" w:rsidP="00AE2D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20" w:rsidRPr="00A00D8C" w:rsidRDefault="00064320" w:rsidP="00AE2D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20" w:rsidRPr="00A00D8C" w:rsidRDefault="00064320" w:rsidP="00AE2D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64320" w:rsidRPr="00A00D8C" w:rsidRDefault="00064320" w:rsidP="00AE2D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64320" w:rsidRPr="00A00D8C" w:rsidRDefault="00064320" w:rsidP="00AE2D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64320" w:rsidRPr="00A00D8C" w:rsidRDefault="00064320" w:rsidP="00AE2D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20" w:rsidRPr="00A00D8C" w:rsidRDefault="00064320" w:rsidP="00AE2D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F3A0F" w:rsidRPr="00A00D8C" w:rsidTr="00612C2A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4F3A0F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D4990" w:rsidRDefault="004F3A0F" w:rsidP="006F75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D499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Общие вопросы организации обучения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Default="004F3A0F" w:rsidP="00F35FF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4F3A0F" w:rsidP="00F35FF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4F3A0F" w:rsidP="00F35FF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4F3A0F" w:rsidP="00F35FF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4F3A0F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F3A0F" w:rsidRPr="00A00D8C" w:rsidTr="00612C2A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4F3A0F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D4990" w:rsidRDefault="004F3A0F" w:rsidP="006F75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D499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Организационные основы обеспечения пожарной безопасности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4F3A0F" w:rsidP="00F35FF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4F3A0F" w:rsidP="00F35FF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1,5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4F3A0F" w:rsidP="00F35FF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D43C0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4F3A0F" w:rsidP="00F35FF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4F3A0F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F3A0F" w:rsidRPr="00A00D8C" w:rsidTr="00612C2A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4F3A0F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A0F" w:rsidRPr="00AD4990" w:rsidRDefault="004F3A0F" w:rsidP="006F75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D499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Общие принципы обеспечения пожарной безопасности объекта защиты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A0F" w:rsidRPr="00A00D8C" w:rsidRDefault="00897BF1" w:rsidP="00F35FF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5,5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4F3A0F" w:rsidP="00F35FF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4F3A0F" w:rsidP="00F35FF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897BF1" w:rsidP="00897BF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  <w:r w:rsidR="004F3A0F">
              <w:rPr>
                <w:rFonts w:ascii="Times New Roman" w:eastAsia="Calibri" w:hAnsi="Times New Roman" w:cs="Times New Roman"/>
                <w:color w:val="000000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4F3A0F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F3A0F" w:rsidRPr="00A00D8C" w:rsidTr="00612C2A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4F3A0F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A0F" w:rsidRPr="00AD4990" w:rsidRDefault="004F3A0F" w:rsidP="006F7599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AD499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Система предотвращения пожаров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A0F" w:rsidRPr="00A00D8C" w:rsidRDefault="004F3A0F" w:rsidP="00F35FF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4F3A0F" w:rsidP="00897BF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4F3A0F" w:rsidP="00F35FF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4F3A0F" w:rsidP="00897BF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D43C0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4F3A0F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F3A0F" w:rsidRPr="00A00D8C" w:rsidTr="00612C2A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4F3A0F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A0F" w:rsidRPr="00AD4990" w:rsidRDefault="004F3A0F" w:rsidP="006F7599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AD4990">
              <w:rPr>
                <w:rFonts w:ascii="Times New Roman" w:eastAsia="Calibri" w:hAnsi="Times New Roman" w:cs="Times New Roman"/>
                <w:color w:val="000000"/>
              </w:rPr>
              <w:t>Системы противопожарной защиты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A0F" w:rsidRDefault="00897BF1" w:rsidP="00F35FF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EB296B" w:rsidP="00F35FF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4F3A0F" w:rsidP="00F35FF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897BF1" w:rsidP="00F35FF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4F3A0F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E4DC1" w:rsidRPr="00A00D8C" w:rsidTr="00EC0357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DC1" w:rsidRPr="00A00D8C" w:rsidRDefault="00AE4DC1" w:rsidP="00EC0357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DC1" w:rsidRPr="00AD4990" w:rsidRDefault="00AE4DC1" w:rsidP="00EC0357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150CDA">
              <w:rPr>
                <w:rFonts w:ascii="Times New Roman" w:eastAsia="Calibri" w:hAnsi="Times New Roman" w:cs="Times New Roman"/>
                <w:color w:val="000000"/>
              </w:rPr>
              <w:t>Требования пожарной безопасности к производственным зданиям, сооружениям (класс функциональной пожарной опасности Ф5.1)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DC1" w:rsidRDefault="00AE4DC1" w:rsidP="00EC0357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DC1" w:rsidRDefault="00AE4DC1" w:rsidP="00EC0357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DC1" w:rsidRDefault="00AE4DC1" w:rsidP="00EC0357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DC1" w:rsidRDefault="00AE4DC1" w:rsidP="00EC0357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DC1" w:rsidRPr="00A00D8C" w:rsidRDefault="00AE4DC1" w:rsidP="00EC0357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E4DC1" w:rsidRPr="00A00D8C" w:rsidTr="00EC0357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DC1" w:rsidRPr="00A00D8C" w:rsidRDefault="00AE4DC1" w:rsidP="00EC0357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DC1" w:rsidRPr="00AD4990" w:rsidRDefault="00AE4DC1" w:rsidP="00EC0357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150CDA">
              <w:rPr>
                <w:rFonts w:ascii="Times New Roman" w:eastAsia="Calibri" w:hAnsi="Times New Roman" w:cs="Times New Roman"/>
                <w:color w:val="000000"/>
              </w:rPr>
              <w:t>Требования пожарной безопасности к складским зданиям, сооружениям, помещениям (класс функциональной пожарной опасности Ф5.2)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DC1" w:rsidRDefault="00AE4DC1" w:rsidP="00EC0357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DC1" w:rsidRDefault="00AE4DC1" w:rsidP="00EC0357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DC1" w:rsidRDefault="00AE4DC1" w:rsidP="00EC0357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DC1" w:rsidRDefault="00AE4DC1" w:rsidP="00EC0357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DC1" w:rsidRPr="00A00D8C" w:rsidRDefault="00AE4DC1" w:rsidP="00EC0357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E4DC1" w:rsidRPr="00A00D8C" w:rsidTr="00EC0357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DC1" w:rsidRPr="00A00D8C" w:rsidRDefault="00AE4DC1" w:rsidP="00EC0357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DC1" w:rsidRPr="00AD4990" w:rsidRDefault="00AE4DC1" w:rsidP="00EC0357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150CDA">
              <w:rPr>
                <w:rFonts w:ascii="Times New Roman" w:eastAsia="Calibri" w:hAnsi="Times New Roman" w:cs="Times New Roman"/>
                <w:color w:val="000000"/>
              </w:rPr>
              <w:t xml:space="preserve">Требования пожарной безопасности к стоянкам для </w:t>
            </w:r>
            <w:r w:rsidRPr="00150CDA">
              <w:rPr>
                <w:rFonts w:ascii="Times New Roman" w:eastAsia="Calibri" w:hAnsi="Times New Roman" w:cs="Times New Roman"/>
                <w:color w:val="000000"/>
              </w:rPr>
              <w:lastRenderedPageBreak/>
              <w:t>автомобилей без технического обслуживания и ремонта (класс функциональной пожарной опасности Ф5.2)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DC1" w:rsidRDefault="00AE4DC1" w:rsidP="00EC0357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lastRenderedPageBreak/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DC1" w:rsidRDefault="00AE4DC1" w:rsidP="00EC0357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DC1" w:rsidRDefault="00AE4DC1" w:rsidP="00EC0357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DC1" w:rsidRDefault="00AE4DC1" w:rsidP="00EC0357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DC1" w:rsidRPr="00A00D8C" w:rsidRDefault="00AE4DC1" w:rsidP="00EC0357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E4DC1" w:rsidRPr="00A00D8C" w:rsidTr="00612C2A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DC1" w:rsidRPr="00A00D8C" w:rsidRDefault="00AE4DC1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DC1" w:rsidRPr="00AD4990" w:rsidRDefault="00AE4DC1" w:rsidP="006F7599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150CDA">
              <w:rPr>
                <w:rFonts w:ascii="Times New Roman" w:eastAsia="Calibri" w:hAnsi="Times New Roman" w:cs="Times New Roman"/>
                <w:color w:val="000000"/>
              </w:rPr>
              <w:t>Требования пожарной безопасности к зданиям сельскохозяйственного назначения (класс функциональной пожарной опасности Ф 5.3)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DC1" w:rsidRDefault="00AE4DC1" w:rsidP="00EC0357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DC1" w:rsidRDefault="00AE4DC1" w:rsidP="00F35FF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DC1" w:rsidRDefault="00AE4DC1" w:rsidP="00F35FF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DC1" w:rsidRDefault="00AE4DC1" w:rsidP="00F35FF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DC1" w:rsidRPr="00A00D8C" w:rsidRDefault="00AE4DC1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F3A0F" w:rsidRPr="00A00D8C" w:rsidTr="00612C2A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4F3A0F" w:rsidP="00AE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A0F" w:rsidRPr="00A00D8C" w:rsidRDefault="004F3A0F" w:rsidP="006F75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(зачет</w:t>
            </w: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A0F" w:rsidRPr="00A00D8C" w:rsidRDefault="004F3A0F" w:rsidP="00F35FF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4F3A0F" w:rsidP="00F35FF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4F3A0F" w:rsidP="00F35FF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4F3A0F" w:rsidP="00F35FF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A0F" w:rsidRPr="00A00D8C" w:rsidRDefault="004F3A0F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00D8C">
              <w:rPr>
                <w:rFonts w:ascii="Times New Roman" w:eastAsia="Calibri" w:hAnsi="Times New Roman" w:cs="Times New Roman"/>
                <w:color w:val="000000"/>
              </w:rPr>
              <w:t>тест</w:t>
            </w:r>
          </w:p>
        </w:tc>
      </w:tr>
      <w:tr w:rsidR="004F3A0F" w:rsidRPr="00A00D8C" w:rsidTr="00612C2A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4F3A0F" w:rsidP="00AE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A0F" w:rsidRPr="00A00D8C" w:rsidRDefault="004F3A0F" w:rsidP="00AE2D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A0F" w:rsidRPr="00A00D8C" w:rsidRDefault="004F3A0F" w:rsidP="00F35FF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897BF1" w:rsidP="00F35FF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12,5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4F3A0F" w:rsidP="00F35FF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AE4DC1" w:rsidP="00F35FFF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7</w:t>
            </w:r>
            <w:r w:rsidR="00897BF1">
              <w:rPr>
                <w:rFonts w:ascii="Times New Roman" w:eastAsia="Calibri" w:hAnsi="Times New Roman" w:cs="Times New Roman"/>
                <w:b/>
                <w:color w:val="000000"/>
              </w:rPr>
              <w:t>,5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0F" w:rsidRPr="00A00D8C" w:rsidRDefault="004F3A0F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79630B" w:rsidRDefault="0079630B" w:rsidP="00B7137F">
      <w:pPr>
        <w:jc w:val="center"/>
      </w:pPr>
    </w:p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064320"/>
    <w:rsid w:val="000D23C3"/>
    <w:rsid w:val="00123513"/>
    <w:rsid w:val="00150CDA"/>
    <w:rsid w:val="001D280E"/>
    <w:rsid w:val="002B4189"/>
    <w:rsid w:val="002D5AD0"/>
    <w:rsid w:val="00334B51"/>
    <w:rsid w:val="003C6AB3"/>
    <w:rsid w:val="004730F1"/>
    <w:rsid w:val="004F3A0F"/>
    <w:rsid w:val="005E4B22"/>
    <w:rsid w:val="006116D2"/>
    <w:rsid w:val="00612C2A"/>
    <w:rsid w:val="0063541B"/>
    <w:rsid w:val="006F7599"/>
    <w:rsid w:val="0079630B"/>
    <w:rsid w:val="007B1938"/>
    <w:rsid w:val="007B6BFC"/>
    <w:rsid w:val="007C2731"/>
    <w:rsid w:val="007F0BB2"/>
    <w:rsid w:val="0087316B"/>
    <w:rsid w:val="00897BF1"/>
    <w:rsid w:val="008F25A4"/>
    <w:rsid w:val="00A679CD"/>
    <w:rsid w:val="00AD4990"/>
    <w:rsid w:val="00AE1842"/>
    <w:rsid w:val="00AE4DC1"/>
    <w:rsid w:val="00B133B9"/>
    <w:rsid w:val="00B7137F"/>
    <w:rsid w:val="00BA2BA0"/>
    <w:rsid w:val="00C11EF3"/>
    <w:rsid w:val="00C97A97"/>
    <w:rsid w:val="00D053BC"/>
    <w:rsid w:val="00D176ED"/>
    <w:rsid w:val="00D5055C"/>
    <w:rsid w:val="00D90C10"/>
    <w:rsid w:val="00E2689F"/>
    <w:rsid w:val="00E97859"/>
    <w:rsid w:val="00EB296B"/>
    <w:rsid w:val="00ED395D"/>
    <w:rsid w:val="00F03A1C"/>
    <w:rsid w:val="00F3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20</cp:revision>
  <cp:lastPrinted>2023-03-13T10:43:00Z</cp:lastPrinted>
  <dcterms:created xsi:type="dcterms:W3CDTF">2022-03-02T13:38:00Z</dcterms:created>
  <dcterms:modified xsi:type="dcterms:W3CDTF">2025-09-20T10:10:00Z</dcterms:modified>
</cp:coreProperties>
</file>